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A2" w:rsidRPr="00E971C1" w:rsidRDefault="004834A2" w:rsidP="00E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ГИМС о безопасности на осенней рыбалке</w:t>
      </w:r>
      <w:r w:rsidR="00F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834A2" w:rsidRPr="00E971C1" w:rsidRDefault="004834A2" w:rsidP="00E9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Рыболову, планирующему рыбалку осенью, следует быть готовым к сложным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погодным условиям. Как правило, в это время случаются происшествия с маломерными судами.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Рыбалка, прекрасный вид активного отдыха. Но о том, что в ходе этого занятия человека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подстерегают разного рода опасности, задумываются немногие. А между тем, любой водоем, даже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знакомый, является местом определенного риска. Поэтому любителям рыбной ловли тут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постоянное внимание и соблюдение элементарных мер безопасности.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факты свидетельствуют, что многие судоводители пренебрегают мерами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предосторожности при плавании в сложных условиях осеннего периода, что приводит к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 гибели людей на водных объектах.</w:t>
      </w:r>
    </w:p>
    <w:p w:rsidR="004834A2" w:rsidRPr="00E971C1" w:rsidRDefault="004834A2" w:rsidP="00E9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причин происшествий в ходе рыбалки на водоемах 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свидетельствует, что основными причинами гибели людей явились:</w:t>
      </w:r>
    </w:p>
    <w:p w:rsidR="004834A2" w:rsidRPr="00E971C1" w:rsidRDefault="004834A2" w:rsidP="00E9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информированности судоводителей о прогнозе возникновения опасных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гидрометеорологических явлений (резкое усиление ветра, волнения, малая видимость и др.),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пренебрежение полученным неблагоприятным прогнозом погоды;</w:t>
      </w:r>
    </w:p>
    <w:p w:rsidR="004834A2" w:rsidRPr="00E971C1" w:rsidRDefault="004834A2" w:rsidP="00E9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пассажирами установленных правил поведения на маломерном судне;</w:t>
      </w:r>
    </w:p>
    <w:p w:rsidR="004834A2" w:rsidRPr="00E971C1" w:rsidRDefault="004834A2" w:rsidP="00E9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на борту маломерного судна, как судоводителя, так и пассажиров без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жилетов;</w:t>
      </w:r>
    </w:p>
    <w:p w:rsidR="004834A2" w:rsidRPr="00E971C1" w:rsidRDefault="004834A2" w:rsidP="00E9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управление судном с нарушением норм </w:t>
      </w:r>
      <w:proofErr w:type="spellStart"/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пассажировместимости</w:t>
      </w:r>
      <w:proofErr w:type="spellEnd"/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ограничений по району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условиям плавания;</w:t>
      </w:r>
    </w:p>
    <w:p w:rsidR="004834A2" w:rsidRPr="00E971C1" w:rsidRDefault="004834A2" w:rsidP="00E9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судном судоводителем, находящимся в состоянии алкогольного опьянения.</w:t>
      </w:r>
    </w:p>
    <w:p w:rsidR="004834A2" w:rsidRPr="00E971C1" w:rsidRDefault="004834A2" w:rsidP="00E9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происшествия, в том числе с гибелью людей, связаны с падением человека за борт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маломерного судна. Люди, как правило, встают в рост на катере, лодке - а это положение крайне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неустойчивое. Если Вы собираетесь ловить с лодки стоя, займите устойчивое положение, став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к носу или корме и немного расставив ноги. Если при ловле с лодки вдвоем появилась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поменяться местами, то следует делать это не спеша, несколько пригнувшись для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поддержания равновесия, без резких движений, чтобы не накренить лодку и не залить её </w:t>
      </w:r>
      <w:proofErr w:type="spellStart"/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водой.Если</w:t>
      </w:r>
      <w:proofErr w:type="spellEnd"/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водоеме гуляет высокая волна или лодка неустойчива, лучше подплыть к берегу и там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поменяться местами.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требований безопасности при пользовании маломерными судами - на всех,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находится в лодке, должны быть спасательные жилеты. Однако это требование повсеместно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нарушается! Понятно, что тепло одетый человек не желает надевать еще и жилет, но, как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практика, те, на ком был жилет - держались на плаву. Без жилета - тонут. И даже те,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остался в лодке - не успевают протянуть руку помощи. Да и лодка при падении зачастую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переворачивается. А если уж в состоянии алкогольного опьянения - то и на метровой глубине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утонуть.</w:t>
      </w:r>
    </w:p>
    <w:p w:rsidR="00E971C1" w:rsidRDefault="004834A2" w:rsidP="00E9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соблюдать особую осторожность при рыбалке с надувных лодок. Так, не следует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надувные м/суда на якорь далеко от берега, а при появлении даже средней волны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прекратить ужение и вернуться на берег. Такие </w:t>
      </w:r>
      <w:proofErr w:type="spellStart"/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неустойчивы,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вставать в них во весь рост нельзя, даже перегибаться за борт небезопасно. Не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пользоваться надувными лодками начинающим рыболовам.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плавучих средствах не рекомен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дуется заплывать в </w:t>
      </w:r>
      <w:proofErr w:type="spellStart"/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закоряженные</w:t>
      </w:r>
      <w:proofErr w:type="spellEnd"/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места. Малейший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«наезд» на острый край подводной коряги может привести к самым печальным последствиям. Но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чистых, открытых участках не стоит заплывать на таких лодках слишком далеко от берега.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нужно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оставлять своим родственникам, знакомым координаты мест, где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собираетесь рыбачить. И возвращаться на ночлег до наступления темноты!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4A2" w:rsidRDefault="004834A2" w:rsidP="00E9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этих простых правил безопасности поможет не превратить ваш отдых в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трагедию.</w:t>
      </w:r>
      <w:r w:rsid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чрезвычайного происшествия звонить по телефону Единой дежурно-диспетчерской службы спасения – 01, для абонентов сотовой связи </w:t>
      </w:r>
      <w:r w:rsidR="00F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</w:t>
      </w:r>
      <w:r w:rsidR="00F7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331" w:rsidRDefault="00F77331" w:rsidP="00E9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31" w:rsidRPr="00C554EE" w:rsidRDefault="00F77331" w:rsidP="00F773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54EE">
        <w:rPr>
          <w:rFonts w:ascii="Times New Roman" w:hAnsi="Times New Roman" w:cs="Times New Roman"/>
          <w:sz w:val="28"/>
          <w:szCs w:val="28"/>
        </w:rPr>
        <w:t>Группа патрульной службы № 6 ФКУ «Центр</w:t>
      </w:r>
    </w:p>
    <w:p w:rsidR="00F77331" w:rsidRPr="00C554EE" w:rsidRDefault="00F77331" w:rsidP="00F77331">
      <w:pPr>
        <w:pStyle w:val="a3"/>
        <w:shd w:val="clear" w:color="auto" w:fill="FFFFFF"/>
        <w:spacing w:after="0" w:line="240" w:lineRule="auto"/>
        <w:ind w:right="75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54EE">
        <w:rPr>
          <w:rFonts w:ascii="Times New Roman" w:hAnsi="Times New Roman" w:cs="Times New Roman"/>
          <w:sz w:val="28"/>
          <w:szCs w:val="28"/>
        </w:rPr>
        <w:t>ГИМС МЧС России по Алтайскому краю».</w:t>
      </w:r>
    </w:p>
    <w:p w:rsidR="00F77331" w:rsidRPr="00E971C1" w:rsidRDefault="00F77331" w:rsidP="00E9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F7A" w:rsidRPr="00E971C1" w:rsidRDefault="00783F7A" w:rsidP="00E971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F7A" w:rsidRPr="00E971C1" w:rsidSect="00E971C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9F"/>
    <w:rsid w:val="004834A2"/>
    <w:rsid w:val="00657F9F"/>
    <w:rsid w:val="00783F7A"/>
    <w:rsid w:val="00E971C1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73A0B-7D60-4D67-81AE-1E1633D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6</cp:revision>
  <dcterms:created xsi:type="dcterms:W3CDTF">2019-08-30T04:16:00Z</dcterms:created>
  <dcterms:modified xsi:type="dcterms:W3CDTF">2019-09-02T01:12:00Z</dcterms:modified>
</cp:coreProperties>
</file>